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4AEA8" w14:textId="48E30038" w:rsidR="00AC7003" w:rsidRDefault="00AC7003" w:rsidP="00AC700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C4A9F" wp14:editId="2CE06C12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5715000" cy="6858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85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EBA8D" id="Rectangle 1" o:spid="_x0000_s1026" style="position:absolute;margin-left:5.25pt;margin-top:0;width:450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" filled="f" strokecolor="black [1600]" strokeweight="1pt"/>
            </w:pict>
          </mc:Fallback>
        </mc:AlternateContent>
      </w:r>
    </w:p>
    <w:p w14:paraId="08CD44E4" w14:textId="77777777" w:rsidR="00AC7003" w:rsidRDefault="00AC7003" w:rsidP="00AC70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HELP!!</w:t>
      </w:r>
    </w:p>
    <w:p w14:paraId="45D89AD8" w14:textId="77777777" w:rsidR="00AC7003" w:rsidRDefault="00AC7003" w:rsidP="00AC70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Senior Task Force of Champaign County needs your help!</w:t>
      </w:r>
    </w:p>
    <w:p w14:paraId="6464F0B2" w14:textId="77777777" w:rsidR="00AC7003" w:rsidRDefault="00AC7003" w:rsidP="00AC7003">
      <w:pPr>
        <w:rPr>
          <w:b/>
          <w:bCs/>
        </w:rPr>
      </w:pPr>
    </w:p>
    <w:p w14:paraId="55A4EA83" w14:textId="77777777" w:rsidR="00AC7003" w:rsidRDefault="00AC7003" w:rsidP="00AC7003">
      <w:pPr>
        <w:rPr>
          <w:b/>
          <w:bCs/>
        </w:rPr>
      </w:pPr>
    </w:p>
    <w:p w14:paraId="21B93D44" w14:textId="65750746" w:rsidR="00AC7003" w:rsidRDefault="00AC7003" w:rsidP="00AC7003">
      <w:r>
        <w:rPr>
          <w:b/>
          <w:bCs/>
        </w:rPr>
        <w:t>What is Senior Task Force?</w:t>
      </w:r>
      <w:r>
        <w:t xml:space="preserve"> It is a collaborative group of people, ranging from seniors like yourself to professionals working in the community, Interns &amp; Students from both U of I and Parkland, service providers, people from the faith and church-based communities, healthcare workers, etc.</w:t>
      </w:r>
    </w:p>
    <w:p w14:paraId="3BF8FFC0" w14:textId="77777777" w:rsidR="00AC7003" w:rsidRDefault="00AC7003" w:rsidP="00AC7003">
      <w:pPr>
        <w:rPr>
          <w:b/>
          <w:bCs/>
        </w:rPr>
      </w:pPr>
    </w:p>
    <w:p w14:paraId="5A7029A6" w14:textId="389EB7AB" w:rsidR="00AC7003" w:rsidRDefault="00AC7003" w:rsidP="00AC7003">
      <w:r>
        <w:rPr>
          <w:b/>
          <w:bCs/>
        </w:rPr>
        <w:t xml:space="preserve">What is the TASK of this collaboration? </w:t>
      </w:r>
      <w:r>
        <w:t xml:space="preserve">To discuss issues related to aging well in Champaign County, to exchange ideas, and to develop advocacy efforts or programs to help alleviate these issues. </w:t>
      </w:r>
    </w:p>
    <w:p w14:paraId="524C1047" w14:textId="77777777" w:rsidR="00AC7003" w:rsidRDefault="00AC7003" w:rsidP="00AC7003">
      <w:pPr>
        <w:rPr>
          <w:b/>
          <w:bCs/>
        </w:rPr>
      </w:pPr>
    </w:p>
    <w:p w14:paraId="1BFABE3E" w14:textId="5A78406A" w:rsidR="00AC7003" w:rsidRDefault="00AC7003" w:rsidP="00AC7003">
      <w:proofErr w:type="gramStart"/>
      <w:r>
        <w:rPr>
          <w:b/>
          <w:bCs/>
        </w:rPr>
        <w:t>Why  is</w:t>
      </w:r>
      <w:proofErr w:type="gramEnd"/>
      <w:r>
        <w:rPr>
          <w:b/>
          <w:bCs/>
        </w:rPr>
        <w:t xml:space="preserve"> your help is needed?</w:t>
      </w:r>
      <w:r>
        <w:t xml:space="preserve"> Because </w:t>
      </w:r>
      <w:r>
        <w:rPr>
          <w:b/>
          <w:bCs/>
        </w:rPr>
        <w:t>YOU</w:t>
      </w:r>
      <w:r>
        <w:t xml:space="preserve"> know and understand what the needs are. With your ideas/input and suggestions we can be more effective in what we advocate to do.  </w:t>
      </w:r>
    </w:p>
    <w:p w14:paraId="255C6AAC" w14:textId="77777777" w:rsidR="00AC7003" w:rsidRDefault="00AC7003" w:rsidP="00AC7003">
      <w:pPr>
        <w:rPr>
          <w:b/>
          <w:bCs/>
        </w:rPr>
      </w:pPr>
    </w:p>
    <w:p w14:paraId="7D610A71" w14:textId="4B19519A" w:rsidR="00AC7003" w:rsidRDefault="00AC7003" w:rsidP="00AC7003">
      <w:r>
        <w:rPr>
          <w:b/>
          <w:bCs/>
        </w:rPr>
        <w:t>When does Task Force Meet and Where?</w:t>
      </w:r>
      <w:r>
        <w:t xml:space="preserve"> Task Force meets monthly at the Champaign Library, 202 W Green Street, Champaign, 61820 on the 3</w:t>
      </w:r>
      <w:r>
        <w:rPr>
          <w:vertAlign w:val="superscript"/>
        </w:rPr>
        <w:t>rd</w:t>
      </w:r>
      <w:r>
        <w:t xml:space="preserve"> Wednesday of the month @</w:t>
      </w:r>
      <w:r>
        <w:rPr>
          <w:b/>
          <w:bCs/>
        </w:rPr>
        <w:t xml:space="preserve"> 9:10am.</w:t>
      </w:r>
      <w:r>
        <w:t xml:space="preserve"> </w:t>
      </w:r>
    </w:p>
    <w:p w14:paraId="0EDA7A8E" w14:textId="77777777" w:rsidR="00AC7003" w:rsidRDefault="00AC7003" w:rsidP="00AC7003"/>
    <w:p w14:paraId="3C476574" w14:textId="77777777" w:rsidR="00BF1FFB" w:rsidRDefault="00BF1FFB"/>
    <w:sectPr w:rsidR="00BF1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03"/>
    <w:rsid w:val="00AC7003"/>
    <w:rsid w:val="00BF1FFB"/>
    <w:rsid w:val="00D2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644C7"/>
  <w15:chartTrackingRefBased/>
  <w15:docId w15:val="{327A5F07-A417-4945-B1F7-1FB3FDC1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00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0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Schubach</dc:creator>
  <cp:keywords/>
  <dc:description/>
  <cp:lastModifiedBy>Julie Schubach</cp:lastModifiedBy>
  <cp:revision>1</cp:revision>
  <dcterms:created xsi:type="dcterms:W3CDTF">2021-07-21T20:57:00Z</dcterms:created>
  <dcterms:modified xsi:type="dcterms:W3CDTF">2021-07-21T20:58:00Z</dcterms:modified>
</cp:coreProperties>
</file>